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3E1053" w:rsidP="003E1053">
      <w:pPr>
        <w:pStyle w:val="Nagwek2"/>
        <w:jc w:val="center"/>
      </w:pPr>
      <w:r>
        <w:t xml:space="preserve">Przestępstwa </w:t>
      </w:r>
      <w:r w:rsidR="004C51E4">
        <w:t>o charakterze kryminalnym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5F6608">
        <w:rPr>
          <w:sz w:val="36"/>
          <w:szCs w:val="36"/>
        </w:rPr>
        <w:t>9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1737"/>
        <w:gridCol w:w="1624"/>
        <w:gridCol w:w="1660"/>
        <w:gridCol w:w="1736"/>
      </w:tblGrid>
      <w:tr w:rsidR="003E1053" w:rsidTr="005F6608">
        <w:trPr>
          <w:trHeight w:val="617"/>
          <w:tblCellSpacing w:w="0" w:type="dxa"/>
          <w:jc w:val="center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5F6608" w:rsidTr="005F66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3159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2621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  <w:rPr>
                <w:b/>
                <w:bCs/>
              </w:rPr>
            </w:pPr>
            <w:r w:rsidRPr="005F6608">
              <w:rPr>
                <w:b/>
                <w:bCs/>
              </w:rPr>
              <w:t>69,2</w:t>
            </w:r>
          </w:p>
        </w:tc>
      </w:tr>
      <w:tr w:rsidR="005F6608" w:rsidTr="005F6608">
        <w:trPr>
          <w:trHeight w:val="308"/>
          <w:tblCellSpacing w:w="0" w:type="dxa"/>
          <w:jc w:val="center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3981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1436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  <w:rPr>
                <w:b/>
                <w:bCs/>
              </w:rPr>
            </w:pPr>
            <w:r w:rsidRPr="005F6608">
              <w:rPr>
                <w:b/>
                <w:bCs/>
              </w:rPr>
              <w:t>58,4</w:t>
            </w:r>
          </w:p>
        </w:tc>
      </w:tr>
      <w:tr w:rsidR="005F6608" w:rsidTr="005F66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830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  <w:rPr>
                <w:b/>
                <w:bCs/>
              </w:rPr>
            </w:pPr>
            <w:r w:rsidRPr="005F6608">
              <w:rPr>
                <w:b/>
                <w:bCs/>
              </w:rPr>
              <w:t>77,1</w:t>
            </w:r>
          </w:p>
        </w:tc>
      </w:tr>
      <w:tr w:rsidR="005F6608" w:rsidTr="005F6608">
        <w:trPr>
          <w:trHeight w:val="308"/>
          <w:tblCellSpacing w:w="0" w:type="dxa"/>
          <w:jc w:val="center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rPr>
                <w:rStyle w:val="Pogrubienie"/>
              </w:rPr>
              <w:t>KPP Braniewo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521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508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  <w:rPr>
                <w:b/>
                <w:bCs/>
              </w:rPr>
            </w:pPr>
            <w:r w:rsidRPr="005F6608">
              <w:rPr>
                <w:b/>
                <w:bCs/>
              </w:rPr>
              <w:t>85,2</w:t>
            </w:r>
          </w:p>
        </w:tc>
      </w:tr>
      <w:tr w:rsidR="005F6608" w:rsidTr="005F66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723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  <w:rPr>
                <w:b/>
                <w:bCs/>
              </w:rPr>
            </w:pPr>
            <w:r w:rsidRPr="005F6608">
              <w:rPr>
                <w:b/>
                <w:bCs/>
              </w:rPr>
              <w:t>73,1</w:t>
            </w:r>
          </w:p>
        </w:tc>
      </w:tr>
      <w:tr w:rsidR="005F6608" w:rsidTr="005F66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1209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  <w:rPr>
                <w:b/>
                <w:bCs/>
              </w:rPr>
            </w:pPr>
            <w:r w:rsidRPr="005F6608">
              <w:rPr>
                <w:b/>
                <w:bCs/>
              </w:rPr>
              <w:t>78,0</w:t>
            </w:r>
          </w:p>
        </w:tc>
      </w:tr>
      <w:tr w:rsidR="005F6608" w:rsidTr="005F66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785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  <w:rPr>
                <w:b/>
                <w:bCs/>
              </w:rPr>
            </w:pPr>
            <w:r w:rsidRPr="005F6608">
              <w:rPr>
                <w:b/>
                <w:bCs/>
              </w:rPr>
              <w:t>71,7</w:t>
            </w:r>
          </w:p>
        </w:tc>
      </w:tr>
      <w:tr w:rsidR="005F6608" w:rsidTr="005F66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279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  <w:rPr>
                <w:b/>
                <w:bCs/>
              </w:rPr>
            </w:pPr>
            <w:r w:rsidRPr="005F6608">
              <w:rPr>
                <w:b/>
                <w:bCs/>
              </w:rPr>
              <w:t>85,1</w:t>
            </w:r>
          </w:p>
        </w:tc>
      </w:tr>
      <w:tr w:rsidR="005F6608" w:rsidTr="005F66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1190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  <w:rPr>
                <w:b/>
                <w:bCs/>
              </w:rPr>
            </w:pPr>
            <w:r w:rsidRPr="005F6608">
              <w:rPr>
                <w:b/>
                <w:bCs/>
              </w:rPr>
              <w:t>70,9</w:t>
            </w:r>
          </w:p>
        </w:tc>
      </w:tr>
      <w:tr w:rsidR="005F6608" w:rsidTr="005F66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642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  <w:rPr>
                <w:b/>
                <w:bCs/>
              </w:rPr>
            </w:pPr>
            <w:r w:rsidRPr="005F6608">
              <w:rPr>
                <w:b/>
                <w:bCs/>
              </w:rPr>
              <w:t>79,8</w:t>
            </w:r>
          </w:p>
        </w:tc>
      </w:tr>
      <w:tr w:rsidR="005F6608" w:rsidTr="005F66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376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  <w:rPr>
                <w:b/>
                <w:bCs/>
              </w:rPr>
            </w:pPr>
            <w:r w:rsidRPr="005F6608">
              <w:rPr>
                <w:b/>
                <w:bCs/>
              </w:rPr>
              <w:t>75,1</w:t>
            </w:r>
          </w:p>
        </w:tc>
      </w:tr>
      <w:tr w:rsidR="005F6608" w:rsidTr="005F66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591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  <w:rPr>
                <w:b/>
                <w:bCs/>
              </w:rPr>
            </w:pPr>
            <w:r w:rsidRPr="005F6608">
              <w:rPr>
                <w:b/>
                <w:bCs/>
              </w:rPr>
              <w:t>65,3</w:t>
            </w:r>
          </w:p>
        </w:tc>
      </w:tr>
      <w:tr w:rsidR="005F6608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  <w:rPr>
                <w:b/>
                <w:bCs/>
              </w:rPr>
            </w:pPr>
            <w:r w:rsidRPr="005F6608">
              <w:rPr>
                <w:b/>
                <w:bCs/>
              </w:rPr>
              <w:t>74,8</w:t>
            </w:r>
          </w:p>
        </w:tc>
      </w:tr>
      <w:tr w:rsidR="005F6608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  <w:rPr>
                <w:b/>
                <w:bCs/>
              </w:rPr>
            </w:pPr>
            <w:r w:rsidRPr="005F6608">
              <w:rPr>
                <w:b/>
                <w:bCs/>
              </w:rPr>
              <w:t>87,2</w:t>
            </w:r>
          </w:p>
        </w:tc>
      </w:tr>
      <w:tr w:rsidR="005F6608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  <w:rPr>
                <w:b/>
                <w:bCs/>
              </w:rPr>
            </w:pPr>
            <w:r w:rsidRPr="005F6608">
              <w:rPr>
                <w:b/>
                <w:bCs/>
              </w:rPr>
              <w:t>84,5</w:t>
            </w:r>
          </w:p>
        </w:tc>
      </w:tr>
      <w:tr w:rsidR="005F6608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  <w:rPr>
                <w:b/>
                <w:bCs/>
              </w:rPr>
            </w:pPr>
            <w:r w:rsidRPr="005F6608">
              <w:rPr>
                <w:b/>
                <w:bCs/>
              </w:rPr>
              <w:t>67,8</w:t>
            </w:r>
          </w:p>
        </w:tc>
      </w:tr>
      <w:tr w:rsidR="005F6608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  <w:rPr>
                <w:b/>
                <w:bCs/>
              </w:rPr>
            </w:pPr>
            <w:r w:rsidRPr="005F6608">
              <w:rPr>
                <w:b/>
                <w:bCs/>
              </w:rPr>
              <w:t>78,4</w:t>
            </w:r>
          </w:p>
        </w:tc>
      </w:tr>
      <w:tr w:rsidR="005F6608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  <w:rPr>
                <w:b/>
                <w:bCs/>
              </w:rPr>
            </w:pPr>
            <w:r w:rsidRPr="005F6608">
              <w:rPr>
                <w:b/>
                <w:bCs/>
              </w:rPr>
              <w:t>62,4</w:t>
            </w:r>
          </w:p>
        </w:tc>
      </w:tr>
      <w:tr w:rsidR="005F6608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</w:pPr>
            <w:r w:rsidRPr="005F6608"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>
            <w:pPr>
              <w:jc w:val="center"/>
              <w:rPr>
                <w:b/>
                <w:bCs/>
              </w:rPr>
            </w:pPr>
            <w:r w:rsidRPr="005F6608">
              <w:rPr>
                <w:b/>
                <w:bCs/>
              </w:rPr>
              <w:t>82,7</w:t>
            </w:r>
          </w:p>
        </w:tc>
      </w:tr>
      <w:tr w:rsidR="005F6608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 w:rsidP="00D839C6">
            <w:pPr>
              <w:jc w:val="center"/>
            </w:pPr>
            <w:r w:rsidRPr="005F6608"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 w:rsidP="00D839C6">
            <w:pPr>
              <w:jc w:val="center"/>
            </w:pPr>
            <w:r w:rsidRPr="005F6608"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 w:rsidP="00D839C6">
            <w:pPr>
              <w:jc w:val="center"/>
            </w:pPr>
            <w:r w:rsidRPr="005F6608"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0C7248" w:rsidRDefault="005F6608" w:rsidP="00D839C6">
            <w:pPr>
              <w:jc w:val="center"/>
              <w:rPr>
                <w:b/>
              </w:rPr>
            </w:pPr>
            <w:r w:rsidRPr="000C7248">
              <w:rPr>
                <w:b/>
              </w:rPr>
              <w:t>6</w:t>
            </w:r>
            <w:bookmarkStart w:id="0" w:name="_GoBack"/>
            <w:bookmarkEnd w:id="0"/>
            <w:r w:rsidRPr="000C7248">
              <w:rPr>
                <w:b/>
              </w:rPr>
              <w:t>5,75</w:t>
            </w:r>
          </w:p>
        </w:tc>
      </w:tr>
      <w:tr w:rsidR="005F6608" w:rsidTr="005F6608">
        <w:trPr>
          <w:trHeight w:val="635"/>
          <w:tblCellSpacing w:w="0" w:type="dxa"/>
          <w:jc w:val="center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Default="005F6608" w:rsidP="00D839C6"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 w:rsidP="005F6608">
            <w:pPr>
              <w:jc w:val="center"/>
              <w:rPr>
                <w:b/>
              </w:rPr>
            </w:pPr>
            <w:r w:rsidRPr="005F6608">
              <w:rPr>
                <w:b/>
              </w:rPr>
              <w:t>19214</w:t>
            </w:r>
          </w:p>
          <w:p w:rsidR="005F6608" w:rsidRPr="005F6608" w:rsidRDefault="005F6608" w:rsidP="00D839C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 w:rsidP="005F6608">
            <w:pPr>
              <w:jc w:val="center"/>
              <w:rPr>
                <w:b/>
              </w:rPr>
            </w:pPr>
            <w:r w:rsidRPr="005F6608">
              <w:rPr>
                <w:b/>
              </w:rPr>
              <w:t>17078</w:t>
            </w:r>
          </w:p>
          <w:p w:rsidR="005F6608" w:rsidRPr="005F6608" w:rsidRDefault="005F6608" w:rsidP="00D839C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 w:rsidP="005F6608">
            <w:pPr>
              <w:jc w:val="center"/>
              <w:rPr>
                <w:b/>
              </w:rPr>
            </w:pPr>
            <w:r w:rsidRPr="005F6608">
              <w:rPr>
                <w:b/>
              </w:rPr>
              <w:t>8930</w:t>
            </w:r>
          </w:p>
          <w:p w:rsidR="005F6608" w:rsidRPr="005F6608" w:rsidRDefault="005F6608" w:rsidP="00D839C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08" w:rsidRPr="005F6608" w:rsidRDefault="005F6608" w:rsidP="005F6608">
            <w:pPr>
              <w:jc w:val="center"/>
              <w:rPr>
                <w:b/>
                <w:bCs/>
              </w:rPr>
            </w:pPr>
            <w:r w:rsidRPr="005F6608">
              <w:rPr>
                <w:b/>
                <w:bCs/>
              </w:rPr>
              <w:t>70,2</w:t>
            </w:r>
          </w:p>
          <w:p w:rsidR="005F6608" w:rsidRPr="005F6608" w:rsidRDefault="005F6608" w:rsidP="00D839C6">
            <w:pPr>
              <w:jc w:val="center"/>
              <w:rPr>
                <w:b/>
              </w:rPr>
            </w:pPr>
          </w:p>
        </w:tc>
      </w:tr>
    </w:tbl>
    <w:p w:rsidR="003E1053" w:rsidRDefault="003E1053" w:rsidP="003E1053"/>
    <w:p w:rsidR="00E94032" w:rsidRDefault="000C7248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0C7248"/>
    <w:rsid w:val="003E1053"/>
    <w:rsid w:val="00452CF8"/>
    <w:rsid w:val="004C51E4"/>
    <w:rsid w:val="005F6608"/>
    <w:rsid w:val="007956E2"/>
    <w:rsid w:val="00A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6</cp:revision>
  <dcterms:created xsi:type="dcterms:W3CDTF">2018-11-14T08:27:00Z</dcterms:created>
  <dcterms:modified xsi:type="dcterms:W3CDTF">2020-09-07T08:22:00Z</dcterms:modified>
</cp:coreProperties>
</file>